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4F9" w:rsidRDefault="00A254F9" w:rsidP="00A254F9">
      <w:pPr>
        <w:spacing w:after="0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Additional File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</w:t>
      </w:r>
      <w:r w:rsidRPr="00C86F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Secondary outcomes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 EQ5D, VAS, NMS-Quest</w:t>
      </w:r>
    </w:p>
    <w:p w:rsidR="00A254F9" w:rsidRPr="00C86F83" w:rsidRDefault="00A254F9" w:rsidP="00A254F9">
      <w:pPr>
        <w:spacing w:after="0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tbl>
      <w:tblPr>
        <w:tblW w:w="5694" w:type="pct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4"/>
        <w:gridCol w:w="981"/>
        <w:gridCol w:w="837"/>
        <w:gridCol w:w="837"/>
        <w:gridCol w:w="839"/>
        <w:gridCol w:w="697"/>
        <w:gridCol w:w="837"/>
        <w:gridCol w:w="843"/>
        <w:gridCol w:w="837"/>
        <w:gridCol w:w="1258"/>
        <w:gridCol w:w="948"/>
      </w:tblGrid>
      <w:tr w:rsidR="00A254F9" w:rsidRPr="00CE7E96" w:rsidTr="00C5582C">
        <w:trPr>
          <w:trHeight w:val="595"/>
        </w:trPr>
        <w:tc>
          <w:tcPr>
            <w:tcW w:w="67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F9" w:rsidRPr="00BF0595" w:rsidRDefault="00A254F9" w:rsidP="00C558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 w:type="page"/>
            </w:r>
          </w:p>
        </w:tc>
        <w:tc>
          <w:tcPr>
            <w:tcW w:w="1695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54F9" w:rsidRPr="00BF0595" w:rsidRDefault="00A254F9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nl-NL"/>
              </w:rPr>
              <w:t>Medido</w:t>
            </w:r>
          </w:p>
        </w:tc>
        <w:tc>
          <w:tcPr>
            <w:tcW w:w="1559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54F9" w:rsidRPr="00BF0595" w:rsidRDefault="00A254F9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nl-NL"/>
              </w:rPr>
              <w:t>Control</w:t>
            </w:r>
          </w:p>
        </w:tc>
        <w:tc>
          <w:tcPr>
            <w:tcW w:w="61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254F9" w:rsidRPr="00BF0595" w:rsidRDefault="00A254F9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  <w:t xml:space="preserve">Effect </w:t>
            </w:r>
          </w:p>
          <w:p w:rsidR="00A254F9" w:rsidRPr="00BF0595" w:rsidRDefault="00A254F9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  <w:t>M - C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254F9" w:rsidRPr="00BF0595" w:rsidRDefault="00A254F9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  <w:t>P-value of</w:t>
            </w:r>
          </w:p>
          <w:p w:rsidR="00A254F9" w:rsidRPr="00BF0595" w:rsidRDefault="00A254F9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  <w:t xml:space="preserve">Difference scores </w:t>
            </w:r>
            <w:r w:rsidRPr="00BF05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val="en-GB" w:eastAsia="nl-NL"/>
              </w:rPr>
              <w:t>+</w:t>
            </w:r>
          </w:p>
        </w:tc>
      </w:tr>
      <w:tr w:rsidR="00A254F9" w:rsidRPr="00BF0595" w:rsidTr="00C5582C">
        <w:trPr>
          <w:trHeight w:val="500"/>
        </w:trPr>
        <w:tc>
          <w:tcPr>
            <w:tcW w:w="676" w:type="pct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F9" w:rsidRPr="00BF0595" w:rsidRDefault="00A254F9" w:rsidP="00C558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A254F9" w:rsidRPr="00BF0595" w:rsidRDefault="00A254F9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  <w:t>BL     (n=36)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A254F9" w:rsidRPr="00BF0595" w:rsidRDefault="00A254F9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  <w:t>3 months (n=24)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A254F9" w:rsidRPr="00BF0595" w:rsidRDefault="00A254F9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  <w:t>6 months (n=29)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A254F9" w:rsidRPr="00BF0595" w:rsidRDefault="00A254F9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  <w:t>ΔBL-6 months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hideMark/>
          </w:tcPr>
          <w:p w:rsidR="00A254F9" w:rsidRPr="00BF0595" w:rsidRDefault="00A254F9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  <w:t>BL        (n=51)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A254F9" w:rsidRPr="00BF0595" w:rsidRDefault="00A254F9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  <w:t>3 months (n=36)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A254F9" w:rsidRPr="00BF0595" w:rsidRDefault="00A254F9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  <w:t>6 months (n=45)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A254F9" w:rsidRPr="00BF0595" w:rsidRDefault="00A254F9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  <w:t>ΔBL-6 months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54F9" w:rsidRPr="00BF0595" w:rsidRDefault="00A254F9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  <w:t xml:space="preserve">Effect </w:t>
            </w:r>
          </w:p>
          <w:p w:rsidR="00A254F9" w:rsidRPr="00BF0595" w:rsidRDefault="00A254F9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  <w:t>(95%CI)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A254F9" w:rsidRPr="00BF0595" w:rsidRDefault="00A254F9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</w:pPr>
          </w:p>
        </w:tc>
      </w:tr>
      <w:tr w:rsidR="00A254F9" w:rsidRPr="00BF0595" w:rsidTr="00C5582C">
        <w:trPr>
          <w:trHeight w:val="327"/>
        </w:trPr>
        <w:tc>
          <w:tcPr>
            <w:tcW w:w="676" w:type="pct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4F9" w:rsidRPr="00BF0595" w:rsidRDefault="00A254F9" w:rsidP="00C558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nl-NL"/>
              </w:rPr>
              <w:t>EQ5D</w:t>
            </w:r>
          </w:p>
          <w:p w:rsidR="00A254F9" w:rsidRPr="00BF0595" w:rsidRDefault="00A254F9" w:rsidP="00C558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[-0.33-1.00]</w:t>
            </w:r>
          </w:p>
        </w:tc>
        <w:tc>
          <w:tcPr>
            <w:tcW w:w="476" w:type="pct"/>
            <w:vMerge w:val="restart"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54F9" w:rsidRPr="00BF0595" w:rsidRDefault="00A254F9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  <w:t>0.62</w:t>
            </w:r>
          </w:p>
          <w:p w:rsidR="00A254F9" w:rsidRPr="00BF0595" w:rsidRDefault="00A254F9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  <w:t>(0.03)</w:t>
            </w:r>
          </w:p>
        </w:tc>
        <w:tc>
          <w:tcPr>
            <w:tcW w:w="406" w:type="pct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A254F9" w:rsidRPr="00BF0595" w:rsidRDefault="00A254F9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0.61</w:t>
            </w:r>
          </w:p>
          <w:p w:rsidR="00A254F9" w:rsidRPr="00BF0595" w:rsidRDefault="00A254F9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(0.03)</w:t>
            </w:r>
          </w:p>
        </w:tc>
        <w:tc>
          <w:tcPr>
            <w:tcW w:w="406" w:type="pct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A254F9" w:rsidRPr="00BF0595" w:rsidRDefault="00A254F9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0.59</w:t>
            </w:r>
          </w:p>
          <w:p w:rsidR="00A254F9" w:rsidRPr="00BF0595" w:rsidRDefault="00A254F9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(0.04)</w:t>
            </w:r>
          </w:p>
        </w:tc>
        <w:tc>
          <w:tcPr>
            <w:tcW w:w="407" w:type="pct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F9" w:rsidRPr="00BF0595" w:rsidRDefault="00A254F9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  <w:t>-0.02</w:t>
            </w:r>
          </w:p>
          <w:p w:rsidR="00A254F9" w:rsidRPr="00BF0595" w:rsidRDefault="00A254F9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  <w:t>(0.03)</w:t>
            </w:r>
          </w:p>
        </w:tc>
        <w:tc>
          <w:tcPr>
            <w:tcW w:w="338" w:type="pct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A254F9" w:rsidRPr="00BF0595" w:rsidRDefault="00A254F9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0.70</w:t>
            </w:r>
          </w:p>
          <w:p w:rsidR="00A254F9" w:rsidRPr="00BF0595" w:rsidRDefault="00A254F9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(0.03)</w:t>
            </w:r>
          </w:p>
        </w:tc>
        <w:tc>
          <w:tcPr>
            <w:tcW w:w="406" w:type="pct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A254F9" w:rsidRPr="00BF0595" w:rsidRDefault="00A254F9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0.66</w:t>
            </w:r>
          </w:p>
          <w:p w:rsidR="00A254F9" w:rsidRPr="00BF0595" w:rsidRDefault="00A254F9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(0.03)</w:t>
            </w:r>
          </w:p>
        </w:tc>
        <w:tc>
          <w:tcPr>
            <w:tcW w:w="409" w:type="pct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A254F9" w:rsidRPr="00BF0595" w:rsidRDefault="00A254F9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0.67</w:t>
            </w:r>
          </w:p>
          <w:p w:rsidR="00A254F9" w:rsidRPr="00BF0595" w:rsidRDefault="00A254F9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(0.3)</w:t>
            </w:r>
          </w:p>
        </w:tc>
        <w:tc>
          <w:tcPr>
            <w:tcW w:w="406" w:type="pct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F9" w:rsidRPr="00BF0595" w:rsidRDefault="00A254F9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  <w:t>-0.04</w:t>
            </w:r>
          </w:p>
          <w:p w:rsidR="00A254F9" w:rsidRPr="00BF0595" w:rsidRDefault="00A254F9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  <w:t>(0.03)</w:t>
            </w:r>
          </w:p>
        </w:tc>
        <w:tc>
          <w:tcPr>
            <w:tcW w:w="610" w:type="pct"/>
            <w:vMerge w:val="restart"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54F9" w:rsidRPr="00BF0595" w:rsidRDefault="00A254F9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  <w:t>0.01</w:t>
            </w:r>
          </w:p>
          <w:p w:rsidR="00A254F9" w:rsidRPr="00BF0595" w:rsidRDefault="00A254F9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  <w:t>(-0.06; 0.08)</w:t>
            </w:r>
          </w:p>
        </w:tc>
        <w:tc>
          <w:tcPr>
            <w:tcW w:w="460" w:type="pct"/>
            <w:vMerge w:val="restart"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A254F9" w:rsidRPr="00BF0595" w:rsidRDefault="00A254F9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</w:pPr>
          </w:p>
          <w:p w:rsidR="00A254F9" w:rsidRPr="00BF0595" w:rsidRDefault="00A254F9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  <w:t>0.475</w:t>
            </w:r>
          </w:p>
          <w:p w:rsidR="00A254F9" w:rsidRPr="00BF0595" w:rsidRDefault="00A254F9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</w:pPr>
          </w:p>
        </w:tc>
      </w:tr>
      <w:tr w:rsidR="00A254F9" w:rsidRPr="00BF0595" w:rsidTr="00C5582C">
        <w:trPr>
          <w:trHeight w:val="212"/>
        </w:trPr>
        <w:tc>
          <w:tcPr>
            <w:tcW w:w="67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54F9" w:rsidRPr="00BF0595" w:rsidRDefault="00A254F9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 </w:t>
            </w:r>
          </w:p>
        </w:tc>
        <w:tc>
          <w:tcPr>
            <w:tcW w:w="476" w:type="pct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4F9" w:rsidRPr="00BF0595" w:rsidRDefault="00A254F9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406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4F9" w:rsidRPr="00BF0595" w:rsidRDefault="00A254F9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</w:pPr>
          </w:p>
        </w:tc>
        <w:tc>
          <w:tcPr>
            <w:tcW w:w="406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4F9" w:rsidRPr="00BF0595" w:rsidRDefault="00A254F9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</w:pPr>
          </w:p>
        </w:tc>
        <w:tc>
          <w:tcPr>
            <w:tcW w:w="407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F9" w:rsidRPr="00BF0595" w:rsidRDefault="00A254F9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</w:pPr>
          </w:p>
        </w:tc>
        <w:tc>
          <w:tcPr>
            <w:tcW w:w="338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4F9" w:rsidRPr="00BF0595" w:rsidRDefault="00A254F9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</w:pPr>
          </w:p>
        </w:tc>
        <w:tc>
          <w:tcPr>
            <w:tcW w:w="406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4F9" w:rsidRPr="00BF0595" w:rsidRDefault="00A254F9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</w:pPr>
          </w:p>
        </w:tc>
        <w:tc>
          <w:tcPr>
            <w:tcW w:w="409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4F9" w:rsidRPr="00BF0595" w:rsidRDefault="00A254F9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</w:pPr>
          </w:p>
        </w:tc>
        <w:tc>
          <w:tcPr>
            <w:tcW w:w="406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F9" w:rsidRPr="00BF0595" w:rsidRDefault="00A254F9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</w:pPr>
          </w:p>
        </w:tc>
        <w:tc>
          <w:tcPr>
            <w:tcW w:w="610" w:type="pct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54F9" w:rsidRPr="00BF0595" w:rsidRDefault="00A254F9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</w:pPr>
          </w:p>
        </w:tc>
        <w:tc>
          <w:tcPr>
            <w:tcW w:w="460" w:type="pct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254F9" w:rsidRPr="00BF0595" w:rsidRDefault="00A254F9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</w:pPr>
          </w:p>
        </w:tc>
      </w:tr>
      <w:tr w:rsidR="00A254F9" w:rsidRPr="00BF0595" w:rsidTr="00C5582C">
        <w:trPr>
          <w:trHeight w:val="717"/>
        </w:trPr>
        <w:tc>
          <w:tcPr>
            <w:tcW w:w="6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F9" w:rsidRPr="00BF0595" w:rsidRDefault="00A254F9" w:rsidP="00C5582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BF059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VAS</w:t>
            </w:r>
          </w:p>
          <w:p w:rsidR="00A254F9" w:rsidRPr="00BF0595" w:rsidRDefault="00A254F9" w:rsidP="00C5582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F059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[0-10]</w:t>
            </w:r>
          </w:p>
          <w:p w:rsidR="00A254F9" w:rsidRPr="00BF0595" w:rsidRDefault="00A254F9" w:rsidP="00C5582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F059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254F9" w:rsidRPr="00BF0595" w:rsidRDefault="00A254F9" w:rsidP="00C5582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BF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6.3</w:t>
            </w:r>
          </w:p>
          <w:p w:rsidR="00A254F9" w:rsidRPr="00BF0595" w:rsidRDefault="00A254F9" w:rsidP="00C5582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BF05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(0.2)</w:t>
            </w:r>
          </w:p>
        </w:tc>
        <w:tc>
          <w:tcPr>
            <w:tcW w:w="40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254F9" w:rsidRPr="00BF0595" w:rsidRDefault="00A254F9" w:rsidP="00C5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F059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6.2</w:t>
            </w:r>
          </w:p>
          <w:p w:rsidR="00A254F9" w:rsidRPr="00BF0595" w:rsidRDefault="00A254F9" w:rsidP="00C5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F059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(0.2)</w:t>
            </w:r>
          </w:p>
        </w:tc>
        <w:tc>
          <w:tcPr>
            <w:tcW w:w="40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254F9" w:rsidRPr="00BF0595" w:rsidRDefault="00A254F9" w:rsidP="00C5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F059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6.7</w:t>
            </w:r>
          </w:p>
          <w:p w:rsidR="00A254F9" w:rsidRPr="00BF0595" w:rsidRDefault="00A254F9" w:rsidP="00C5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F059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(0.2)</w:t>
            </w:r>
          </w:p>
        </w:tc>
        <w:tc>
          <w:tcPr>
            <w:tcW w:w="40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F9" w:rsidRPr="00BF0595" w:rsidRDefault="00A254F9" w:rsidP="00C558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BF059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0.4</w:t>
            </w:r>
          </w:p>
          <w:p w:rsidR="00A254F9" w:rsidRPr="00BF0595" w:rsidRDefault="00A254F9" w:rsidP="00C558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BF059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(0.3)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254F9" w:rsidRPr="00BF0595" w:rsidRDefault="00A254F9" w:rsidP="00C5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F059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6.5</w:t>
            </w:r>
          </w:p>
          <w:p w:rsidR="00A254F9" w:rsidRPr="00BF0595" w:rsidRDefault="00A254F9" w:rsidP="00C5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F059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(0.2)</w:t>
            </w:r>
          </w:p>
        </w:tc>
        <w:tc>
          <w:tcPr>
            <w:tcW w:w="40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254F9" w:rsidRPr="00BF0595" w:rsidRDefault="00A254F9" w:rsidP="00C5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F059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6.6</w:t>
            </w:r>
          </w:p>
          <w:p w:rsidR="00A254F9" w:rsidRPr="00BF0595" w:rsidRDefault="00A254F9" w:rsidP="00C5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F059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(0.2)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254F9" w:rsidRPr="00BF0595" w:rsidRDefault="00A254F9" w:rsidP="00C5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F059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6.5</w:t>
            </w:r>
          </w:p>
          <w:p w:rsidR="00A254F9" w:rsidRPr="00BF0595" w:rsidRDefault="00A254F9" w:rsidP="00C558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F059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(0.2)</w:t>
            </w:r>
          </w:p>
        </w:tc>
        <w:tc>
          <w:tcPr>
            <w:tcW w:w="40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F9" w:rsidRPr="00BF0595" w:rsidRDefault="00A254F9" w:rsidP="00C558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BF059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-0.04</w:t>
            </w:r>
          </w:p>
          <w:p w:rsidR="00A254F9" w:rsidRPr="00BF0595" w:rsidRDefault="00A254F9" w:rsidP="00C558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BF059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(0.32)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F9" w:rsidRPr="00BF0595" w:rsidRDefault="00A254F9" w:rsidP="00C558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BF059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0.42</w:t>
            </w:r>
          </w:p>
          <w:p w:rsidR="00A254F9" w:rsidRPr="00BF0595" w:rsidRDefault="00A254F9" w:rsidP="00C558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BF059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-0.22;1.05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F9" w:rsidRPr="00BF0595" w:rsidRDefault="00A254F9" w:rsidP="00C558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BF059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0.057</w:t>
            </w:r>
          </w:p>
        </w:tc>
      </w:tr>
      <w:tr w:rsidR="00A254F9" w:rsidRPr="00BF0595" w:rsidTr="00C5582C">
        <w:trPr>
          <w:trHeight w:val="601"/>
        </w:trPr>
        <w:tc>
          <w:tcPr>
            <w:tcW w:w="676" w:type="pc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54F9" w:rsidRPr="00BF0595" w:rsidRDefault="00A254F9" w:rsidP="00C5582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nl-NL"/>
              </w:rPr>
              <w:t>NMS-</w:t>
            </w:r>
            <w:r w:rsidRPr="00BF0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nl-NL"/>
              </w:rPr>
              <w:t>Quest</w:t>
            </w:r>
          </w:p>
          <w:p w:rsidR="00A254F9" w:rsidRPr="00BF0595" w:rsidRDefault="00A254F9" w:rsidP="00C558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[0-30]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54F9" w:rsidRPr="00BF0595" w:rsidRDefault="00A254F9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  <w:t>12.4</w:t>
            </w:r>
          </w:p>
          <w:p w:rsidR="00A254F9" w:rsidRPr="00BF0595" w:rsidRDefault="00A254F9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nl-NL"/>
              </w:rPr>
              <w:t>(0.8)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254F9" w:rsidRPr="00BF0595" w:rsidRDefault="00A254F9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12.5</w:t>
            </w:r>
          </w:p>
          <w:p w:rsidR="00A254F9" w:rsidRPr="00BF0595" w:rsidRDefault="00A254F9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(0.8)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254F9" w:rsidRPr="00BF0595" w:rsidRDefault="00A254F9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13.6</w:t>
            </w:r>
          </w:p>
          <w:p w:rsidR="00A254F9" w:rsidRPr="00BF0595" w:rsidRDefault="00A254F9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(0.9)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F9" w:rsidRPr="00BF0595" w:rsidRDefault="00A254F9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  <w:t>1.2</w:t>
            </w:r>
          </w:p>
          <w:p w:rsidR="00A254F9" w:rsidRPr="00BF0595" w:rsidRDefault="00A254F9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  <w:t>(0.7)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254F9" w:rsidRPr="00BF0595" w:rsidRDefault="00A254F9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9.9</w:t>
            </w:r>
          </w:p>
          <w:p w:rsidR="00A254F9" w:rsidRPr="00BF0595" w:rsidRDefault="00A254F9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(0.6)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254F9" w:rsidRPr="00BF0595" w:rsidRDefault="00A254F9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10.1</w:t>
            </w:r>
          </w:p>
          <w:p w:rsidR="00A254F9" w:rsidRPr="00BF0595" w:rsidRDefault="00A254F9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(0.7)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254F9" w:rsidRPr="00BF0595" w:rsidRDefault="00A254F9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9.8</w:t>
            </w:r>
          </w:p>
          <w:p w:rsidR="00A254F9" w:rsidRPr="00BF0595" w:rsidRDefault="00A254F9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(0.7)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F9" w:rsidRPr="00BF0595" w:rsidRDefault="00A254F9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  <w:t>-0.1</w:t>
            </w:r>
          </w:p>
          <w:p w:rsidR="00A254F9" w:rsidRPr="00BF0595" w:rsidRDefault="00A254F9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  <w:t>0.9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4F9" w:rsidRPr="00BF0595" w:rsidRDefault="00A254F9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  <w:t>1.3</w:t>
            </w:r>
          </w:p>
          <w:p w:rsidR="00A254F9" w:rsidRPr="00BF0595" w:rsidRDefault="00A254F9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  <w:t>(-0.5; 3.0)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254F9" w:rsidRPr="00BF0595" w:rsidRDefault="00A254F9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  <w:t>0.095</w:t>
            </w:r>
          </w:p>
        </w:tc>
      </w:tr>
      <w:tr w:rsidR="00A254F9" w:rsidRPr="00CE7E96" w:rsidTr="00C5582C">
        <w:trPr>
          <w:trHeight w:val="580"/>
        </w:trPr>
        <w:tc>
          <w:tcPr>
            <w:tcW w:w="5000" w:type="pct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4F9" w:rsidRPr="00BF0595" w:rsidRDefault="00A254F9" w:rsidP="00C558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</w:pPr>
            <w:r w:rsidRPr="00BF0595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Table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A2</w:t>
            </w:r>
            <w:r w:rsidRPr="00BF0595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. Outcome EQ5D, VAS and NMS questionnaire data. Analysed by ‘Repeated measurement analysis’. </w:t>
            </w:r>
            <w:r w:rsidRPr="00BF059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Scores presented as means </w:t>
            </w:r>
            <w:r w:rsidRPr="00BF0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(SE). BL: baseline score, ΔBL-6mnd: difference between 6 months and baseline. Effect BL-6mnd: difference ΔBL-6mnd intervention – ΔBL-6 months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 xml:space="preserve"> </w:t>
            </w:r>
            <w:r w:rsidRPr="00BF0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control. NMS-Quest: lower scores represents better outcome.</w:t>
            </w:r>
          </w:p>
          <w:p w:rsidR="00A254F9" w:rsidRPr="00BF0595" w:rsidRDefault="00A254F9" w:rsidP="00C5582C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+ p-value based on ‘time x measurement’ analysis of difference score between baseline and follow-up.</w:t>
            </w:r>
          </w:p>
          <w:p w:rsidR="00A254F9" w:rsidRPr="00BF0595" w:rsidRDefault="00A254F9" w:rsidP="00C5582C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</w:tr>
    </w:tbl>
    <w:p w:rsidR="00A254F9" w:rsidRDefault="00A254F9" w:rsidP="00A254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E082E" w:rsidRDefault="00A254F9" w:rsidP="00A254F9">
      <w:pPr>
        <w:spacing w:after="0"/>
        <w:outlineLvl w:val="0"/>
      </w:pPr>
    </w:p>
    <w:sectPr w:rsidR="001E082E" w:rsidSect="00615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F9"/>
    <w:rsid w:val="00410B79"/>
    <w:rsid w:val="00A2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00568-2A82-49CE-8117-9ACBBD9D6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254F9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Medisch Spectrum Twente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Oonk</dc:creator>
  <cp:keywords/>
  <dc:description/>
  <cp:lastModifiedBy>N Oonk</cp:lastModifiedBy>
  <cp:revision>1</cp:revision>
  <dcterms:created xsi:type="dcterms:W3CDTF">2018-07-19T09:41:00Z</dcterms:created>
  <dcterms:modified xsi:type="dcterms:W3CDTF">2018-07-19T09:43:00Z</dcterms:modified>
</cp:coreProperties>
</file>