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Look w:val="04A0" w:firstRow="1" w:lastRow="0" w:firstColumn="1" w:lastColumn="0" w:noHBand="0" w:noVBand="1"/>
      </w:tblPr>
      <w:tblGrid>
        <w:gridCol w:w="3599"/>
        <w:gridCol w:w="1300"/>
        <w:gridCol w:w="1622"/>
        <w:gridCol w:w="1843"/>
      </w:tblGrid>
      <w:tr w:rsidR="000A1D9B" w:rsidRPr="000A1D9B" w14:paraId="029AC7B6" w14:textId="77777777" w:rsidTr="003664D2">
        <w:trPr>
          <w:trHeight w:val="32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D9645" w14:textId="58D0E4C8" w:rsidR="003664D2" w:rsidRPr="000A1D9B" w:rsidRDefault="004901EA" w:rsidP="004901EA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Table </w:t>
            </w:r>
            <w:proofErr w:type="spellStart"/>
            <w:r w:rsidR="00F25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bookmarkStart w:id="0" w:name="_GoBack"/>
            <w:bookmarkEnd w:id="0"/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proofErr w:type="spellEnd"/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Average 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arginal 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ffects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 multinomial regression models presented in Table 2</w:t>
            </w:r>
          </w:p>
        </w:tc>
      </w:tr>
      <w:tr w:rsidR="000A1D9B" w:rsidRPr="000A1D9B" w14:paraId="19A210EB" w14:textId="77777777" w:rsidTr="003664D2">
        <w:trPr>
          <w:trHeight w:val="320"/>
        </w:trPr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522F" w14:textId="77777777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E36" w14:textId="77777777" w:rsidR="003664D2" w:rsidRPr="000A1D9B" w:rsidRDefault="003664D2" w:rsidP="003664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Low activity-</w:t>
            </w:r>
          </w:p>
          <w:p w14:paraId="2EA0B2E3" w14:textId="2E8B55D9" w:rsidR="003664D2" w:rsidRPr="000A1D9B" w:rsidRDefault="003664D2" w:rsidP="003664D2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low screen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1D3" w14:textId="298400C0" w:rsidR="003664D2" w:rsidRPr="000A1D9B" w:rsidRDefault="003664D2" w:rsidP="003664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Increasing Activity-low screen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0CD" w14:textId="5B523D3C" w:rsidR="003664D2" w:rsidRPr="000A1D9B" w:rsidRDefault="003664D2" w:rsidP="003664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Low activity-increasing screen</w:t>
            </w:r>
          </w:p>
        </w:tc>
      </w:tr>
      <w:tr w:rsidR="000A1D9B" w:rsidRPr="000A1D9B" w14:paraId="29EDBD72" w14:textId="77777777" w:rsidTr="003664D2">
        <w:trPr>
          <w:trHeight w:val="320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78AA0" w14:textId="20898393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B-cohort (0-5 years)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E0C25" w14:textId="77777777" w:rsidR="003664D2" w:rsidRPr="000A1D9B" w:rsidRDefault="003664D2" w:rsidP="003664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4B01F" w14:textId="77777777" w:rsidR="003664D2" w:rsidRPr="000A1D9B" w:rsidRDefault="003664D2" w:rsidP="003664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57672" w14:textId="77777777" w:rsidR="003664D2" w:rsidRPr="000A1D9B" w:rsidRDefault="003664D2" w:rsidP="003664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0A1D9B" w:rsidRPr="000A1D9B" w14:paraId="7BF91C04" w14:textId="77777777" w:rsidTr="003664D2">
        <w:trPr>
          <w:trHeight w:val="320"/>
        </w:trPr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4509" w14:textId="539FB812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Female,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44B" w14:textId="56A37DAF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0.135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BE8" w14:textId="7014535B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-0.064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B3E" w14:textId="50B38340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-0.071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</w:tr>
      <w:tr w:rsidR="000A1D9B" w:rsidRPr="000A1D9B" w14:paraId="080A6146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1EB4C522" w14:textId="4F550FCF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Indigenous,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FB709C" w14:textId="77777777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-0.071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241BE08C" w14:textId="77777777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822676" w14:textId="77777777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0.123</w:t>
            </w:r>
          </w:p>
        </w:tc>
      </w:tr>
      <w:tr w:rsidR="000A1D9B" w:rsidRPr="000A1D9B" w14:paraId="2AF40061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11427D32" w14:textId="43B4DE26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SEIFA (0-14)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C99492" w14:textId="4A304AAC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565581B9" w14:textId="3F00BE01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-0.030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5E8A7F" w14:textId="23BCBE26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0A1D9B" w:rsidRPr="000A1D9B" w14:paraId="5D3519D4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6DBF65B3" w14:textId="0671C157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Low birth weight,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AD6369" w14:textId="77777777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0.064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30CB95D4" w14:textId="77777777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3FA1F6" w14:textId="77777777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-0.027</w:t>
            </w:r>
          </w:p>
        </w:tc>
      </w:tr>
      <w:tr w:rsidR="000A1D9B" w:rsidRPr="000A1D9B" w14:paraId="1E5E3702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592CD472" w14:textId="5AFA7E12" w:rsidR="003664D2" w:rsidRPr="000A1D9B" w:rsidRDefault="003664D2" w:rsidP="003664D2">
            <w:pPr>
              <w:ind w:left="-2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Main caregiver mental health (0-5)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DF11FA" w14:textId="591E0E15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-0.039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33C16143" w14:textId="69AEFA29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0.039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BD1F15" w14:textId="217D3D66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0A1D9B" w:rsidRPr="000A1D9B" w14:paraId="13E1A16B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1F70FB0E" w14:textId="6BF1B71F" w:rsidR="003664D2" w:rsidRPr="000A1D9B" w:rsidRDefault="003664D2" w:rsidP="003664D2">
            <w:pPr>
              <w:ind w:left="-2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   English as first language,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5C0BD2" w14:textId="77777777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023E58ED" w14:textId="76BF5407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0.062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E62336" w14:textId="2D8549EE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-0.069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0A1D9B" w:rsidRPr="000A1D9B" w14:paraId="0ED68A67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51FA4556" w14:textId="62FAF038" w:rsidR="003664D2" w:rsidRPr="000A1D9B" w:rsidRDefault="003664D2" w:rsidP="003664D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Siblings,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42C851" w14:textId="3DF11FA9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-0.076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620B7742" w14:textId="5BABEC6D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0.075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EB02C7" w14:textId="77777777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0A1D9B" w:rsidRPr="000A1D9B" w14:paraId="01ECD092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57883981" w14:textId="0E8CDC5A" w:rsidR="003664D2" w:rsidRPr="000A1D9B" w:rsidRDefault="003664D2" w:rsidP="003664D2">
            <w:pPr>
              <w:ind w:left="-2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  Two biological parents,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12EA86" w14:textId="455CF430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-0.101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10BBD64C" w14:textId="2A74405B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0.087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18DD41" w14:textId="77777777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0A1D9B" w:rsidRPr="000A1D9B" w14:paraId="671684A9" w14:textId="77777777" w:rsidTr="002020FA">
        <w:trPr>
          <w:trHeight w:val="320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2F3A" w14:textId="52B73CA6" w:rsidR="007D7AFB" w:rsidRPr="000A1D9B" w:rsidRDefault="007D7AFB" w:rsidP="007D7AFB">
            <w:pPr>
              <w:ind w:left="-2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Weekly parental income (in AU$1,000)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C2BB23" w14:textId="42B2782E" w:rsidR="007D7AFB" w:rsidRPr="000A1D9B" w:rsidRDefault="007D7AFB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91E9E2" w14:textId="5CAE19C6" w:rsidR="007D7AFB" w:rsidRPr="000A1D9B" w:rsidRDefault="007D7AFB" w:rsidP="004901EA">
            <w:pPr>
              <w:tabs>
                <w:tab w:val="decimal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C65779" w14:textId="084B701F" w:rsidR="007D7AFB" w:rsidRPr="000A1D9B" w:rsidRDefault="007D7AFB" w:rsidP="004901EA">
            <w:pPr>
              <w:tabs>
                <w:tab w:val="decimal" w:pos="6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-0.022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0A1D9B" w:rsidRPr="000A1D9B" w14:paraId="150AE0D7" w14:textId="77777777" w:rsidTr="003664D2">
        <w:trPr>
          <w:trHeight w:val="320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EDEF86" w14:textId="5FA7C5DE" w:rsidR="003664D2" w:rsidRPr="000A1D9B" w:rsidRDefault="004901EA" w:rsidP="003664D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K-cohort (4-9 years)</w:t>
            </w:r>
          </w:p>
        </w:tc>
      </w:tr>
      <w:tr w:rsidR="000A1D9B" w:rsidRPr="000A1D9B" w14:paraId="43E9948B" w14:textId="77777777" w:rsidTr="003664D2">
        <w:trPr>
          <w:trHeight w:val="320"/>
        </w:trPr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E4FAD9" w14:textId="16B72E18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Female,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78152C" w14:textId="07B7D784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0.181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D1179F" w14:textId="2B379F66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-0.085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83F20C" w14:textId="7D03EAD2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-0.096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</w:tr>
      <w:tr w:rsidR="000A1D9B" w:rsidRPr="000A1D9B" w14:paraId="496EDF65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5D606701" w14:textId="570CA04A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Indigenous,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65C7577" w14:textId="76C7025D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41349D9" w14:textId="4BB2A4BE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04C7B9" w14:textId="1F66E9B6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0.092</w:t>
            </w:r>
          </w:p>
        </w:tc>
      </w:tr>
      <w:tr w:rsidR="000A1D9B" w:rsidRPr="000A1D9B" w14:paraId="536ECA2C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3D7D01B4" w14:textId="1A6E2315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SEIFA (0-14)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FB73253" w14:textId="358769F9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0.028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212957C" w14:textId="6467B13D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FD8F4A" w14:textId="212EBDEE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-0.032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0A1D9B" w:rsidRPr="000A1D9B" w14:paraId="5AC7842D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5C4ECDFA" w14:textId="0E449B33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Low birth weight,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640E169" w14:textId="2839AC26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2146113" w14:textId="478DEA1F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DCC6E8" w14:textId="2A5B8992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-0.025</w:t>
            </w:r>
          </w:p>
        </w:tc>
      </w:tr>
      <w:tr w:rsidR="000A1D9B" w:rsidRPr="000A1D9B" w14:paraId="14BF7D5E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3326A0A5" w14:textId="03DF21C3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Main caregiver mental health (0-5)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BED9BCD" w14:textId="14B96582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-0.004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57EFAB7" w14:textId="3E86776F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0.039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65000B" w14:textId="7AF5FF8E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-0.035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0A1D9B" w:rsidRPr="000A1D9B" w14:paraId="18CBD636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11392AAF" w14:textId="186AC8C5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English as first language,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9274381" w14:textId="3ED6D1E8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-0.121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2559416" w14:textId="78E53DEA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1F033C" w14:textId="4652953D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0A1D9B" w:rsidRPr="000A1D9B" w14:paraId="78F86267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5EE59F0C" w14:textId="20788237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Siblings,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A136980" w14:textId="4CBAA87B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-0.047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5C31AAF" w14:textId="501980B5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0.055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E3747A" w14:textId="2F171018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-0.008</w:t>
            </w:r>
          </w:p>
        </w:tc>
      </w:tr>
      <w:tr w:rsidR="000A1D9B" w:rsidRPr="000A1D9B" w14:paraId="57C446C8" w14:textId="77777777" w:rsidTr="003664D2">
        <w:trPr>
          <w:trHeight w:val="320"/>
        </w:trPr>
        <w:tc>
          <w:tcPr>
            <w:tcW w:w="3599" w:type="dxa"/>
            <w:shd w:val="clear" w:color="auto" w:fill="auto"/>
            <w:noWrap/>
            <w:vAlign w:val="center"/>
          </w:tcPr>
          <w:p w14:paraId="6BE413CF" w14:textId="32E67688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Two biological parents,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7D8D8EC" w14:textId="1F9321F3" w:rsidR="003664D2" w:rsidRPr="000A1D9B" w:rsidRDefault="003664D2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-0.072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5069ECA" w14:textId="5039A3E3" w:rsidR="003664D2" w:rsidRPr="000A1D9B" w:rsidRDefault="003664D2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0.066</w:t>
            </w:r>
            <w:r w:rsidR="004901EA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06890B" w14:textId="0A942232" w:rsidR="003664D2" w:rsidRPr="000A1D9B" w:rsidRDefault="003664D2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0A1D9B" w:rsidRPr="000A1D9B" w14:paraId="3A73A2C4" w14:textId="77777777" w:rsidTr="003664D2">
        <w:trPr>
          <w:trHeight w:val="320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C540E" w14:textId="221EF35C" w:rsidR="003664D2" w:rsidRPr="000A1D9B" w:rsidRDefault="003664D2" w:rsidP="003664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Weekly parental income (in AU$1,000)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1580D" w14:textId="5C5A9C40" w:rsidR="003664D2" w:rsidRPr="000A1D9B" w:rsidRDefault="007D7AFB" w:rsidP="004901EA">
            <w:pPr>
              <w:tabs>
                <w:tab w:val="decimal" w:pos="39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BE90C" w14:textId="3129E056" w:rsidR="003664D2" w:rsidRPr="000A1D9B" w:rsidRDefault="007D7AFB" w:rsidP="004901EA">
            <w:pPr>
              <w:tabs>
                <w:tab w:val="decimal" w:pos="52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87B02" w14:textId="1B3090A6" w:rsidR="003664D2" w:rsidRPr="000A1D9B" w:rsidRDefault="007D7AFB" w:rsidP="004901EA">
            <w:pPr>
              <w:tabs>
                <w:tab w:val="decimal" w:pos="60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-0.006</w:t>
            </w:r>
          </w:p>
        </w:tc>
      </w:tr>
      <w:tr w:rsidR="000A1D9B" w:rsidRPr="000A1D9B" w14:paraId="0A95C43F" w14:textId="77777777" w:rsidTr="003664D2">
        <w:trPr>
          <w:trHeight w:val="320"/>
        </w:trPr>
        <w:tc>
          <w:tcPr>
            <w:tcW w:w="836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C9F" w14:textId="0F9B4188" w:rsidR="003664D2" w:rsidRPr="000A1D9B" w:rsidRDefault="004901EA" w:rsidP="003664D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Notes: LSAC data, Waves 1-3.</w:t>
            </w:r>
            <w:r w:rsidR="00463E1B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SEIFA: Socio-Economic Index for Areas.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0.05, 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0.01, 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***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1D9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3664D2"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  <w:r w:rsidRPr="000A1D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FCF5A5F" w14:textId="77777777" w:rsidR="00A04719" w:rsidRPr="004901EA" w:rsidRDefault="00F25DE3">
      <w:pPr>
        <w:rPr>
          <w:color w:val="C00000"/>
        </w:rPr>
      </w:pPr>
    </w:p>
    <w:sectPr w:rsidR="00A04719" w:rsidRPr="004901EA" w:rsidSect="00C979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1"/>
  </w:docVars>
  <w:rsids>
    <w:rsidRoot w:val="003664D2"/>
    <w:rsid w:val="00002845"/>
    <w:rsid w:val="00033FF4"/>
    <w:rsid w:val="00042F82"/>
    <w:rsid w:val="000844F4"/>
    <w:rsid w:val="000A1D9B"/>
    <w:rsid w:val="000B163C"/>
    <w:rsid w:val="000F4F1C"/>
    <w:rsid w:val="00105E6D"/>
    <w:rsid w:val="00115146"/>
    <w:rsid w:val="0013662C"/>
    <w:rsid w:val="00172F8C"/>
    <w:rsid w:val="0019741C"/>
    <w:rsid w:val="001B5CDA"/>
    <w:rsid w:val="00205066"/>
    <w:rsid w:val="00206583"/>
    <w:rsid w:val="00293536"/>
    <w:rsid w:val="002C1840"/>
    <w:rsid w:val="002E395D"/>
    <w:rsid w:val="003306F9"/>
    <w:rsid w:val="003664D2"/>
    <w:rsid w:val="003C6C24"/>
    <w:rsid w:val="003D1CCC"/>
    <w:rsid w:val="003E2ECA"/>
    <w:rsid w:val="00442C88"/>
    <w:rsid w:val="00452645"/>
    <w:rsid w:val="00463E1B"/>
    <w:rsid w:val="0047437C"/>
    <w:rsid w:val="004901EA"/>
    <w:rsid w:val="004A05BD"/>
    <w:rsid w:val="004D56A4"/>
    <w:rsid w:val="00501832"/>
    <w:rsid w:val="00515EB1"/>
    <w:rsid w:val="00573134"/>
    <w:rsid w:val="00595E43"/>
    <w:rsid w:val="005E5CA7"/>
    <w:rsid w:val="00616E4F"/>
    <w:rsid w:val="00624A35"/>
    <w:rsid w:val="00691209"/>
    <w:rsid w:val="006A3AAD"/>
    <w:rsid w:val="00791A1A"/>
    <w:rsid w:val="007D049B"/>
    <w:rsid w:val="007D6F62"/>
    <w:rsid w:val="007D7AFB"/>
    <w:rsid w:val="00830D34"/>
    <w:rsid w:val="008873AB"/>
    <w:rsid w:val="008D3247"/>
    <w:rsid w:val="008F7162"/>
    <w:rsid w:val="009462E4"/>
    <w:rsid w:val="00952232"/>
    <w:rsid w:val="0096443F"/>
    <w:rsid w:val="009F4741"/>
    <w:rsid w:val="009F6A64"/>
    <w:rsid w:val="00A01469"/>
    <w:rsid w:val="00A74D90"/>
    <w:rsid w:val="00AB5B50"/>
    <w:rsid w:val="00AB7DB0"/>
    <w:rsid w:val="00AD3525"/>
    <w:rsid w:val="00B10BCA"/>
    <w:rsid w:val="00BB5A12"/>
    <w:rsid w:val="00BC7CDD"/>
    <w:rsid w:val="00BD4F7D"/>
    <w:rsid w:val="00C0425E"/>
    <w:rsid w:val="00C14B83"/>
    <w:rsid w:val="00C51DD6"/>
    <w:rsid w:val="00C9020D"/>
    <w:rsid w:val="00C9790D"/>
    <w:rsid w:val="00CA558F"/>
    <w:rsid w:val="00CD1443"/>
    <w:rsid w:val="00D35091"/>
    <w:rsid w:val="00D57F16"/>
    <w:rsid w:val="00DB5069"/>
    <w:rsid w:val="00DD727E"/>
    <w:rsid w:val="00E37D91"/>
    <w:rsid w:val="00E9195F"/>
    <w:rsid w:val="00EA4293"/>
    <w:rsid w:val="00ED175F"/>
    <w:rsid w:val="00F128E8"/>
    <w:rsid w:val="00F25DE3"/>
    <w:rsid w:val="00F53A82"/>
    <w:rsid w:val="00F64250"/>
    <w:rsid w:val="00FD369A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5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1026</Characters>
  <Application>Microsoft Office Word</Application>
  <DocSecurity>0</DocSecurity>
  <Lines>93</Lines>
  <Paragraphs>91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del Pozo-Cruz</dc:creator>
  <cp:keywords/>
  <dc:description/>
  <cp:lastModifiedBy>S3G_Reference_Citation_Sequence</cp:lastModifiedBy>
  <cp:revision>6</cp:revision>
  <dcterms:created xsi:type="dcterms:W3CDTF">2019-05-03T00:59:00Z</dcterms:created>
  <dcterms:modified xsi:type="dcterms:W3CDTF">2019-07-04T03:36:00Z</dcterms:modified>
</cp:coreProperties>
</file>